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32"/>
          <w:szCs w:val="32"/>
        </w:rPr>
        <w:t xml:space="preserve">[FULL NAME]</w:t>
      </w:r>
    </w:p>
    <w:p>
      <w:pPr>
        <w:spacing w:before="0" w:after="12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B5563"/>
          <w:sz w:val="22"/>
          <w:szCs w:val="22"/>
        </w:rPr>
        <w:t xml:space="preserve">[City, State]  |  [Phone Number]  |  [Email Address]  |  [LinkedIn URL]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Professional Summary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>Fast and accurate logistics data entry clerk with [X] years of experience in warehouse and supply chain environments. Processes inventory records, shipment data, and order management entries at [XX] WPM with [XX]% accuracy. Experienced in [WMS/ERP — e.g., Oracle SCM, SAP, NetSuite] and skilled at maintaining data integrity across high-volume operations.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Core 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Typing Speed: [XX] WPM  |  Accuracy: [XX]%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Warehouse Management Systems: Oracle SCM, SAP, NetSuite, Manhattan WMS (list what applies)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Inventory Management and Stock Level Tracking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Order Processing and Shipment Data Entry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Barcode Scanning and SKU Management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Microsoft Excel — Inventory Formulas, Data Sorting, Pivot Tables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Attention to Detail  |  Speed Under Pressure  |  Cross-Team Coordination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Work Experience</w:t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22"/>
          <w:szCs w:val="22"/>
        </w:rPr>
        <w:t xml:space="preserve">[Job Title — e.g., Warehouse Data Entry Clerk]  |  [Employer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Processed [X]+ inbound and outbound shipment records daily in [WMS system] with [XX]% accuracy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Maintained inventory data across [X] warehouse locations, reducing stock discrepancies by [X]%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Entered purchase orders and confirmed delivery data against packing slips within [X]-hour SLA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Supported year-end inventory audit by reconciling [X]+ SKU records in [WMS software]</w:t>
      </w:r>
    </w:p>
    <w:p>
      <w:pPr>
        <w:spacing w:after="80"/>
      </w:pPr>
      <w: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22"/>
          <w:szCs w:val="22"/>
        </w:rPr>
        <w:t xml:space="preserve">[Job Title]  |  [Employer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logistics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logistics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logistics task] + [measurable result]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Education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>[Degree or Diploma]  |  [School Name]  |  [City, State]  |  [Graduation Year]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APICS Certified in Logistics, Transportation and Distribution (CLTD)]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Microsoft Office Specialist (MOS) — Excel]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Forklift Operator Certification — if applicable]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WMS Software Training Certificate — [Platform, Year]]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6DB" w:sz="6" w:space="2"/>
      </w:pBdr>
      <w:spacing w:before="200" w:after="100"/>
      <w:outlineLvl w:val="0"/>
    </w:pPr>
    <w:rPr>
      <w:rFonts w:ascii="Arial" w:cs="Arial" w:eastAsia="Arial" w:hAnsi="Arial"/>
      <w:b/>
      <w:bCs/>
      <w:color w:val="1A56DB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40" w:after="60"/>
      <w:outlineLvl w:val="1"/>
    </w:pPr>
    <w:rPr>
      <w:rFonts w:ascii="Arial" w:cs="Arial" w:eastAsia="Arial" w:hAnsi="Arial"/>
      <w:b/>
      <w:bCs/>
      <w:color w:val="1F293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2026-03-17T13:21:17.174Z</dcterms:created>
  <dcterms:modified xsi:type="dcterms:W3CDTF">2026-03-17T13:21:17.174Z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